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31BC" w:rsidRPr="006166F1" w:rsidRDefault="000C31BC" w:rsidP="000C31BC">
      <w:pPr>
        <w:spacing w:line="360" w:lineRule="auto"/>
        <w:jc w:val="left"/>
        <w:outlineLvl w:val="0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Supplementary </w:t>
      </w:r>
      <w:r w:rsidRPr="006166F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Table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</w:t>
      </w:r>
      <w:r w:rsidRPr="006166F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1</w:t>
      </w:r>
    </w:p>
    <w:p w:rsidR="000C31BC" w:rsidRPr="006166F1" w:rsidRDefault="000C31BC" w:rsidP="000C31BC">
      <w:pPr>
        <w:spacing w:line="360" w:lineRule="auto"/>
        <w:jc w:val="left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6166F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Proteins differentially expressed between CKD and control groups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92"/>
        <w:gridCol w:w="1418"/>
        <w:gridCol w:w="3544"/>
        <w:gridCol w:w="1418"/>
        <w:gridCol w:w="1134"/>
      </w:tblGrid>
      <w:tr w:rsidR="000C31BC" w:rsidRPr="006166F1" w:rsidTr="008E49AD">
        <w:tc>
          <w:tcPr>
            <w:tcW w:w="2092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Spot number</w:t>
            </w:r>
          </w:p>
        </w:tc>
        <w:tc>
          <w:tcPr>
            <w:tcW w:w="354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Protein name</w:t>
            </w: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UniProt</w:t>
            </w:r>
            <w:proofErr w:type="spellEnd"/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accession number</w:t>
            </w:r>
          </w:p>
        </w:tc>
        <w:tc>
          <w:tcPr>
            <w:tcW w:w="113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Mascot Score</w:t>
            </w:r>
          </w:p>
        </w:tc>
      </w:tr>
      <w:tr w:rsidR="000C31BC" w:rsidRPr="006166F1" w:rsidTr="008E49AD">
        <w:tc>
          <w:tcPr>
            <w:tcW w:w="2092" w:type="dxa"/>
          </w:tcPr>
          <w:p w:rsidR="000C31BC" w:rsidRPr="006166F1" w:rsidRDefault="000C31BC" w:rsidP="008E49A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</w:pPr>
          </w:p>
        </w:tc>
        <w:tc>
          <w:tcPr>
            <w:tcW w:w="7514" w:type="dxa"/>
            <w:gridSpan w:val="4"/>
          </w:tcPr>
          <w:p w:rsidR="000C31BC" w:rsidRPr="006166F1" w:rsidRDefault="000C31BC" w:rsidP="008E49A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Up-regulated proteins</w:t>
            </w:r>
          </w:p>
        </w:tc>
      </w:tr>
      <w:tr w:rsidR="000C31BC" w:rsidRPr="006166F1" w:rsidTr="008E49AD">
        <w:tc>
          <w:tcPr>
            <w:tcW w:w="2092" w:type="dxa"/>
            <w:vMerge w:val="restart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Common</w:t>
            </w:r>
            <w:proofErr w:type="spellEnd"/>
            <w:r w:rsidRPr="006166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circulating</w:t>
            </w:r>
            <w:proofErr w:type="spellEnd"/>
            <w:r w:rsidRPr="006166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blood</w:t>
            </w:r>
            <w:proofErr w:type="spellEnd"/>
            <w:r w:rsidRPr="006166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proteins</w:t>
            </w:r>
            <w:proofErr w:type="spellEnd"/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32</w:t>
            </w:r>
          </w:p>
        </w:tc>
        <w:tc>
          <w:tcPr>
            <w:tcW w:w="354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166F1">
              <w:rPr>
                <w:rFonts w:ascii="Times New Roman" w:hAnsi="Times New Roman" w:cs="Times New Roman"/>
                <w:bCs/>
                <w:sz w:val="24"/>
                <w:szCs w:val="24"/>
              </w:rPr>
              <w:t>Apolipoprotein</w:t>
            </w:r>
            <w:proofErr w:type="spellEnd"/>
            <w:r w:rsidRPr="006166F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A-IV</w:t>
            </w: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P06727</w:t>
            </w:r>
          </w:p>
        </w:tc>
        <w:tc>
          <w:tcPr>
            <w:tcW w:w="113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121</w:t>
            </w:r>
          </w:p>
        </w:tc>
      </w:tr>
      <w:tr w:rsidR="000C31BC" w:rsidRPr="006166F1" w:rsidTr="008E49AD">
        <w:tc>
          <w:tcPr>
            <w:tcW w:w="2092" w:type="dxa"/>
            <w:vMerge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color w:val="FFFFFF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34</w:t>
            </w:r>
          </w:p>
        </w:tc>
        <w:tc>
          <w:tcPr>
            <w:tcW w:w="354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Style w:val="HTML"/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>Apolipoprotein</w:t>
            </w:r>
            <w:proofErr w:type="spellEnd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 xml:space="preserve"> A-I</w:t>
            </w: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P02647</w:t>
            </w:r>
          </w:p>
        </w:tc>
        <w:tc>
          <w:tcPr>
            <w:tcW w:w="113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57</w:t>
            </w:r>
          </w:p>
        </w:tc>
      </w:tr>
      <w:tr w:rsidR="000C31BC" w:rsidRPr="006166F1" w:rsidTr="008E49AD">
        <w:tc>
          <w:tcPr>
            <w:tcW w:w="2092" w:type="dxa"/>
            <w:vMerge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color w:val="FFFFFF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52</w:t>
            </w:r>
          </w:p>
        </w:tc>
        <w:tc>
          <w:tcPr>
            <w:tcW w:w="354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Style w:val="HTML"/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>Serum</w:t>
            </w:r>
            <w:proofErr w:type="spellEnd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>albumin</w:t>
            </w:r>
            <w:proofErr w:type="spellEnd"/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P02768</w:t>
            </w:r>
          </w:p>
        </w:tc>
        <w:tc>
          <w:tcPr>
            <w:tcW w:w="113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89</w:t>
            </w:r>
          </w:p>
        </w:tc>
      </w:tr>
      <w:tr w:rsidR="000C31BC" w:rsidRPr="006166F1" w:rsidTr="008E49AD">
        <w:tc>
          <w:tcPr>
            <w:tcW w:w="2092" w:type="dxa"/>
            <w:vMerge w:val="restart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color w:val="FFFFFF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Transport and binding proteins</w:t>
            </w: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</w:t>
            </w:r>
          </w:p>
        </w:tc>
        <w:tc>
          <w:tcPr>
            <w:tcW w:w="354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Style w:val="HTML"/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>Vitamin</w:t>
            </w:r>
            <w:proofErr w:type="spellEnd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>D-binding</w:t>
            </w:r>
            <w:proofErr w:type="spellEnd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>protein</w:t>
            </w:r>
            <w:proofErr w:type="spellEnd"/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P02774</w:t>
            </w:r>
          </w:p>
        </w:tc>
        <w:tc>
          <w:tcPr>
            <w:tcW w:w="113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92</w:t>
            </w:r>
          </w:p>
        </w:tc>
      </w:tr>
      <w:tr w:rsidR="000C31BC" w:rsidRPr="006166F1" w:rsidTr="008E49AD">
        <w:tc>
          <w:tcPr>
            <w:tcW w:w="2092" w:type="dxa"/>
            <w:vMerge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56</w:t>
            </w:r>
          </w:p>
        </w:tc>
        <w:tc>
          <w:tcPr>
            <w:tcW w:w="354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>Amyloid</w:t>
            </w:r>
            <w:proofErr w:type="spellEnd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>protein-binding</w:t>
            </w:r>
            <w:proofErr w:type="spellEnd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>protein</w:t>
            </w:r>
            <w:proofErr w:type="spellEnd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Q92624</w:t>
            </w:r>
          </w:p>
        </w:tc>
        <w:tc>
          <w:tcPr>
            <w:tcW w:w="113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72</w:t>
            </w:r>
          </w:p>
        </w:tc>
      </w:tr>
      <w:tr w:rsidR="000C31BC" w:rsidRPr="006166F1" w:rsidTr="008E49AD">
        <w:tc>
          <w:tcPr>
            <w:tcW w:w="2092" w:type="dxa"/>
            <w:vMerge w:val="restart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color w:val="FFFFFF"/>
                <w:sz w:val="24"/>
                <w:szCs w:val="24"/>
                <w:lang w:val="en-US"/>
              </w:rPr>
            </w:pPr>
            <w:proofErr w:type="spellStart"/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Protease</w:t>
            </w:r>
            <w:proofErr w:type="spellEnd"/>
            <w:r w:rsidRPr="006166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inhibitors</w:t>
            </w:r>
            <w:proofErr w:type="spellEnd"/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7, 9, 10, 11, 12, 13, 17, 24, 25, 29, 37</w:t>
            </w:r>
          </w:p>
        </w:tc>
        <w:tc>
          <w:tcPr>
            <w:tcW w:w="354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Alpha-1-antitrypsin</w:t>
            </w: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P01009</w:t>
            </w:r>
          </w:p>
        </w:tc>
        <w:tc>
          <w:tcPr>
            <w:tcW w:w="113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73</w:t>
            </w:r>
          </w:p>
        </w:tc>
      </w:tr>
      <w:tr w:rsidR="000C31BC" w:rsidRPr="006166F1" w:rsidTr="008E49AD">
        <w:tc>
          <w:tcPr>
            <w:tcW w:w="2092" w:type="dxa"/>
            <w:vMerge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68</w:t>
            </w:r>
          </w:p>
        </w:tc>
        <w:tc>
          <w:tcPr>
            <w:tcW w:w="354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Style w:val="HTML"/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>Antithrombin-III</w:t>
            </w:r>
            <w:proofErr w:type="spellEnd"/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P01008</w:t>
            </w:r>
          </w:p>
        </w:tc>
        <w:tc>
          <w:tcPr>
            <w:tcW w:w="113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64</w:t>
            </w:r>
          </w:p>
        </w:tc>
      </w:tr>
      <w:tr w:rsidR="000C31BC" w:rsidRPr="006166F1" w:rsidTr="008E49AD">
        <w:tc>
          <w:tcPr>
            <w:tcW w:w="2092" w:type="dxa"/>
            <w:vMerge w:val="restart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proofErr w:type="gramStart"/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proofErr w:type="gramEnd"/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nzymes</w:t>
            </w:r>
            <w:proofErr w:type="spellEnd"/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354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>Glutaredoxin-1</w:t>
            </w: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P35754</w:t>
            </w:r>
          </w:p>
        </w:tc>
        <w:tc>
          <w:tcPr>
            <w:tcW w:w="113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</w:tr>
      <w:tr w:rsidR="000C31BC" w:rsidRPr="006166F1" w:rsidTr="008E49AD">
        <w:tc>
          <w:tcPr>
            <w:tcW w:w="2092" w:type="dxa"/>
            <w:vMerge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</w:t>
            </w:r>
          </w:p>
        </w:tc>
        <w:tc>
          <w:tcPr>
            <w:tcW w:w="354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Style w:val="HTML"/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Ribosomal protein S6 </w:t>
            </w: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kinase</w:t>
            </w:r>
            <w:proofErr w:type="spellEnd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delta-1</w:t>
            </w: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Q96S38</w:t>
            </w:r>
          </w:p>
        </w:tc>
        <w:tc>
          <w:tcPr>
            <w:tcW w:w="113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63</w:t>
            </w:r>
          </w:p>
        </w:tc>
      </w:tr>
      <w:tr w:rsidR="000C31BC" w:rsidRPr="006166F1" w:rsidTr="008E49AD">
        <w:tc>
          <w:tcPr>
            <w:tcW w:w="2092" w:type="dxa"/>
            <w:vMerge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44</w:t>
            </w:r>
          </w:p>
        </w:tc>
        <w:tc>
          <w:tcPr>
            <w:tcW w:w="354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Style w:val="HTML"/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 xml:space="preserve">m7GpppX </w:t>
            </w: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>diphosphatase</w:t>
            </w:r>
            <w:proofErr w:type="spellEnd"/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Q96C86</w:t>
            </w:r>
          </w:p>
        </w:tc>
        <w:tc>
          <w:tcPr>
            <w:tcW w:w="113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62</w:t>
            </w:r>
          </w:p>
        </w:tc>
      </w:tr>
      <w:tr w:rsidR="000C31BC" w:rsidRPr="006166F1" w:rsidTr="008E49AD">
        <w:tc>
          <w:tcPr>
            <w:tcW w:w="2092" w:type="dxa"/>
            <w:vMerge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63</w:t>
            </w:r>
          </w:p>
        </w:tc>
        <w:tc>
          <w:tcPr>
            <w:tcW w:w="354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Style w:val="HTML"/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Serine/</w:t>
            </w: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threonine</w:t>
            </w:r>
            <w:proofErr w:type="spellEnd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-protein </w:t>
            </w: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phosphatase</w:t>
            </w:r>
            <w:proofErr w:type="spellEnd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with EF-hands 2</w:t>
            </w: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O14830</w:t>
            </w:r>
          </w:p>
        </w:tc>
        <w:tc>
          <w:tcPr>
            <w:tcW w:w="113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62</w:t>
            </w:r>
          </w:p>
        </w:tc>
      </w:tr>
      <w:tr w:rsidR="000C31BC" w:rsidRPr="006166F1" w:rsidTr="008E49AD">
        <w:tc>
          <w:tcPr>
            <w:tcW w:w="2092" w:type="dxa"/>
            <w:vMerge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69</w:t>
            </w:r>
          </w:p>
        </w:tc>
        <w:tc>
          <w:tcPr>
            <w:tcW w:w="354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Style w:val="HTML"/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Protein </w:t>
            </w: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kinase</w:t>
            </w:r>
            <w:proofErr w:type="spellEnd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C epsilon type</w:t>
            </w: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Q02156</w:t>
            </w:r>
          </w:p>
        </w:tc>
        <w:tc>
          <w:tcPr>
            <w:tcW w:w="113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</w:tr>
      <w:tr w:rsidR="000C31BC" w:rsidRPr="006166F1" w:rsidTr="008E49AD">
        <w:tc>
          <w:tcPr>
            <w:tcW w:w="2092" w:type="dxa"/>
            <w:vMerge w:val="restart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Channel and receptor-derived proteins</w:t>
            </w: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</w:t>
            </w:r>
          </w:p>
        </w:tc>
        <w:tc>
          <w:tcPr>
            <w:tcW w:w="354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>Kv</w:t>
            </w:r>
            <w:proofErr w:type="spellEnd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>channel-interacting</w:t>
            </w:r>
            <w:proofErr w:type="spellEnd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>protein</w:t>
            </w:r>
            <w:proofErr w:type="spellEnd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Q9NZI2</w:t>
            </w:r>
          </w:p>
        </w:tc>
        <w:tc>
          <w:tcPr>
            <w:tcW w:w="113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62</w:t>
            </w:r>
          </w:p>
        </w:tc>
      </w:tr>
      <w:tr w:rsidR="000C31BC" w:rsidRPr="006166F1" w:rsidTr="008E49AD">
        <w:tc>
          <w:tcPr>
            <w:tcW w:w="2092" w:type="dxa"/>
            <w:vMerge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354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Style w:val="HTML"/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>Ras</w:t>
            </w:r>
            <w:proofErr w:type="spellEnd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>GTPase-activating</w:t>
            </w:r>
            <w:proofErr w:type="spellEnd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>protein</w:t>
            </w:r>
            <w:proofErr w:type="spellEnd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O43374</w:t>
            </w:r>
          </w:p>
        </w:tc>
        <w:tc>
          <w:tcPr>
            <w:tcW w:w="113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58</w:t>
            </w:r>
          </w:p>
        </w:tc>
      </w:tr>
      <w:tr w:rsidR="000C31BC" w:rsidRPr="006166F1" w:rsidTr="008E49AD">
        <w:tc>
          <w:tcPr>
            <w:tcW w:w="2092" w:type="dxa"/>
            <w:vMerge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75</w:t>
            </w:r>
          </w:p>
        </w:tc>
        <w:tc>
          <w:tcPr>
            <w:tcW w:w="354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Style w:val="HTML"/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>Stromal</w:t>
            </w:r>
            <w:proofErr w:type="spellEnd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>interaction</w:t>
            </w:r>
            <w:proofErr w:type="spellEnd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>molecule</w:t>
            </w:r>
            <w:proofErr w:type="spellEnd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Q9P246</w:t>
            </w:r>
          </w:p>
        </w:tc>
        <w:tc>
          <w:tcPr>
            <w:tcW w:w="113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56</w:t>
            </w:r>
          </w:p>
        </w:tc>
      </w:tr>
      <w:tr w:rsidR="000C31BC" w:rsidRPr="006166F1" w:rsidTr="008E49AD">
        <w:tc>
          <w:tcPr>
            <w:tcW w:w="2092" w:type="dxa"/>
            <w:vMerge w:val="restart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Transcription regulators</w:t>
            </w: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354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LIM domain transcription factor LMO4</w:t>
            </w: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P61968</w:t>
            </w:r>
          </w:p>
        </w:tc>
        <w:tc>
          <w:tcPr>
            <w:tcW w:w="113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56</w:t>
            </w:r>
          </w:p>
        </w:tc>
      </w:tr>
      <w:tr w:rsidR="000C31BC" w:rsidRPr="006166F1" w:rsidTr="008E49AD">
        <w:tc>
          <w:tcPr>
            <w:tcW w:w="2092" w:type="dxa"/>
            <w:vMerge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</w:p>
        </w:tc>
        <w:tc>
          <w:tcPr>
            <w:tcW w:w="354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166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Zinc</w:t>
            </w:r>
            <w:proofErr w:type="spellEnd"/>
            <w:r w:rsidRPr="006166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66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finger</w:t>
            </w:r>
            <w:proofErr w:type="spellEnd"/>
            <w:r w:rsidRPr="006166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66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protein</w:t>
            </w:r>
            <w:proofErr w:type="spellEnd"/>
            <w:r w:rsidRPr="006166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567</w:t>
            </w: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Q8N184</w:t>
            </w:r>
          </w:p>
        </w:tc>
        <w:tc>
          <w:tcPr>
            <w:tcW w:w="113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56</w:t>
            </w:r>
          </w:p>
        </w:tc>
      </w:tr>
      <w:tr w:rsidR="000C31BC" w:rsidRPr="006166F1" w:rsidTr="008E49AD">
        <w:tc>
          <w:tcPr>
            <w:tcW w:w="2092" w:type="dxa"/>
            <w:vMerge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38</w:t>
            </w:r>
          </w:p>
        </w:tc>
        <w:tc>
          <w:tcPr>
            <w:tcW w:w="354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NF-kappa-B-repressing factor</w:t>
            </w: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O15226</w:t>
            </w:r>
          </w:p>
        </w:tc>
        <w:tc>
          <w:tcPr>
            <w:tcW w:w="113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56</w:t>
            </w:r>
          </w:p>
        </w:tc>
      </w:tr>
      <w:tr w:rsidR="000C31BC" w:rsidRPr="006166F1" w:rsidTr="008E49AD">
        <w:tc>
          <w:tcPr>
            <w:tcW w:w="2092" w:type="dxa"/>
            <w:vMerge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62</w:t>
            </w:r>
          </w:p>
        </w:tc>
        <w:tc>
          <w:tcPr>
            <w:tcW w:w="354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LIM and </w:t>
            </w: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cysteine</w:t>
            </w:r>
            <w:proofErr w:type="spellEnd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-rich domains protein 1</w:t>
            </w: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Q9NZU5</w:t>
            </w:r>
          </w:p>
        </w:tc>
        <w:tc>
          <w:tcPr>
            <w:tcW w:w="113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</w:tr>
      <w:tr w:rsidR="000C31BC" w:rsidRPr="006166F1" w:rsidTr="008E49AD">
        <w:tc>
          <w:tcPr>
            <w:tcW w:w="2092" w:type="dxa"/>
            <w:vMerge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64</w:t>
            </w:r>
          </w:p>
        </w:tc>
        <w:tc>
          <w:tcPr>
            <w:tcW w:w="354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>Breast</w:t>
            </w:r>
            <w:proofErr w:type="spellEnd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>cancer</w:t>
            </w:r>
            <w:proofErr w:type="spellEnd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>metastasis-suppressor</w:t>
            </w:r>
            <w:proofErr w:type="spellEnd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Q9HCU9</w:t>
            </w:r>
          </w:p>
        </w:tc>
        <w:tc>
          <w:tcPr>
            <w:tcW w:w="113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57</w:t>
            </w:r>
          </w:p>
        </w:tc>
      </w:tr>
      <w:tr w:rsidR="000C31BC" w:rsidRPr="006166F1" w:rsidTr="008E49AD">
        <w:tc>
          <w:tcPr>
            <w:tcW w:w="2092" w:type="dxa"/>
            <w:vMerge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65</w:t>
            </w:r>
          </w:p>
        </w:tc>
        <w:tc>
          <w:tcPr>
            <w:tcW w:w="354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>Zinc</w:t>
            </w:r>
            <w:proofErr w:type="spellEnd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>finger</w:t>
            </w:r>
            <w:proofErr w:type="spellEnd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>protein</w:t>
            </w:r>
            <w:proofErr w:type="spellEnd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 xml:space="preserve"> 623</w:t>
            </w: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O75123</w:t>
            </w:r>
          </w:p>
        </w:tc>
        <w:tc>
          <w:tcPr>
            <w:tcW w:w="113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58</w:t>
            </w:r>
          </w:p>
        </w:tc>
      </w:tr>
      <w:tr w:rsidR="000C31BC" w:rsidRPr="006166F1" w:rsidTr="008E49AD">
        <w:tc>
          <w:tcPr>
            <w:tcW w:w="2092" w:type="dxa"/>
            <w:vMerge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72</w:t>
            </w:r>
          </w:p>
        </w:tc>
        <w:tc>
          <w:tcPr>
            <w:tcW w:w="354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 xml:space="preserve">BCL-6 </w:t>
            </w: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>corepressor</w:t>
            </w:r>
            <w:proofErr w:type="spellEnd"/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Q6W2J9</w:t>
            </w:r>
          </w:p>
        </w:tc>
        <w:tc>
          <w:tcPr>
            <w:tcW w:w="113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61</w:t>
            </w:r>
          </w:p>
        </w:tc>
      </w:tr>
      <w:tr w:rsidR="000C31BC" w:rsidRPr="006166F1" w:rsidTr="008E49AD">
        <w:trPr>
          <w:trHeight w:val="591"/>
        </w:trPr>
        <w:tc>
          <w:tcPr>
            <w:tcW w:w="2092" w:type="dxa"/>
            <w:vMerge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74</w:t>
            </w:r>
          </w:p>
        </w:tc>
        <w:tc>
          <w:tcPr>
            <w:tcW w:w="354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SRA stem-loop-interacting RNA-binding protein, mitochondrial</w:t>
            </w: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Q9GZT3</w:t>
            </w:r>
          </w:p>
        </w:tc>
        <w:tc>
          <w:tcPr>
            <w:tcW w:w="113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63</w:t>
            </w:r>
          </w:p>
        </w:tc>
      </w:tr>
      <w:tr w:rsidR="000C31BC" w:rsidRPr="006166F1" w:rsidTr="008E49AD">
        <w:tc>
          <w:tcPr>
            <w:tcW w:w="2092" w:type="dxa"/>
            <w:vMerge w:val="restart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Miscellaneous</w:t>
            </w:r>
            <w:proofErr w:type="spellEnd"/>
            <w:r w:rsidRPr="006166F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structural</w:t>
            </w:r>
            <w:proofErr w:type="spellEnd"/>
            <w:r w:rsidRPr="006166F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nuclear</w:t>
            </w:r>
            <w:proofErr w:type="spellEnd"/>
            <w:r w:rsidRPr="006166F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etc</w:t>
            </w:r>
            <w:proofErr w:type="spellEnd"/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354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</w:pPr>
            <w:r w:rsidRPr="006166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Villin-1</w:t>
            </w: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P09327</w:t>
            </w:r>
          </w:p>
        </w:tc>
        <w:tc>
          <w:tcPr>
            <w:tcW w:w="113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56</w:t>
            </w:r>
          </w:p>
        </w:tc>
      </w:tr>
      <w:tr w:rsidR="000C31BC" w:rsidRPr="006166F1" w:rsidTr="008E49AD">
        <w:tc>
          <w:tcPr>
            <w:tcW w:w="2092" w:type="dxa"/>
            <w:vMerge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354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</w:pPr>
            <w:r w:rsidRPr="006166F1">
              <w:rPr>
                <w:rFonts w:ascii="Times New Roman" w:eastAsia="Times New Roman" w:hAnsi="Times New Roman" w:cs="Times New Roman"/>
                <w:sz w:val="24"/>
                <w:szCs w:val="24"/>
              </w:rPr>
              <w:t>Cullin-5</w:t>
            </w: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Q93034</w:t>
            </w:r>
          </w:p>
        </w:tc>
        <w:tc>
          <w:tcPr>
            <w:tcW w:w="113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67</w:t>
            </w:r>
          </w:p>
        </w:tc>
      </w:tr>
      <w:tr w:rsidR="000C31BC" w:rsidRPr="006166F1" w:rsidTr="008E49AD">
        <w:tc>
          <w:tcPr>
            <w:tcW w:w="2092" w:type="dxa"/>
            <w:vMerge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354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>Tetratricopeptide</w:t>
            </w:r>
            <w:proofErr w:type="spellEnd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>repeat</w:t>
            </w:r>
            <w:proofErr w:type="spellEnd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>protein</w:t>
            </w:r>
            <w:proofErr w:type="spellEnd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 xml:space="preserve"> 38</w:t>
            </w: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Q5R3I4</w:t>
            </w:r>
          </w:p>
        </w:tc>
        <w:tc>
          <w:tcPr>
            <w:tcW w:w="113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64</w:t>
            </w:r>
          </w:p>
        </w:tc>
      </w:tr>
      <w:tr w:rsidR="000C31BC" w:rsidRPr="006166F1" w:rsidTr="008E49AD">
        <w:tc>
          <w:tcPr>
            <w:tcW w:w="2092" w:type="dxa"/>
            <w:vMerge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166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Antigen</w:t>
            </w:r>
            <w:proofErr w:type="spellEnd"/>
            <w:r w:rsidRPr="006166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KI-67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P46013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</w:tr>
      <w:tr w:rsidR="000C31BC" w:rsidRPr="006166F1" w:rsidTr="008E49AD">
        <w:tc>
          <w:tcPr>
            <w:tcW w:w="2092" w:type="dxa"/>
            <w:vMerge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</w:t>
            </w:r>
          </w:p>
        </w:tc>
        <w:tc>
          <w:tcPr>
            <w:tcW w:w="354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SWI/SNF-related matrix-associated </w:t>
            </w: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actin</w:t>
            </w:r>
            <w:proofErr w:type="spellEnd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-dependent regulator of chromatin subfamily A member 5</w:t>
            </w: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O60264</w:t>
            </w:r>
          </w:p>
        </w:tc>
        <w:tc>
          <w:tcPr>
            <w:tcW w:w="113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67</w:t>
            </w:r>
          </w:p>
        </w:tc>
      </w:tr>
      <w:tr w:rsidR="000C31BC" w:rsidRPr="006166F1" w:rsidTr="008E49AD">
        <w:tc>
          <w:tcPr>
            <w:tcW w:w="2092" w:type="dxa"/>
            <w:vMerge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36</w:t>
            </w:r>
          </w:p>
        </w:tc>
        <w:tc>
          <w:tcPr>
            <w:tcW w:w="354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Style w:val="HTML"/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Style w:val="HTML"/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Vimentin</w:t>
            </w:r>
            <w:proofErr w:type="spellEnd"/>
          </w:p>
        </w:tc>
        <w:tc>
          <w:tcPr>
            <w:tcW w:w="1418" w:type="dxa"/>
          </w:tcPr>
          <w:p w:rsidR="000C31BC" w:rsidRPr="00CE15F0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P08670</w:t>
            </w:r>
          </w:p>
        </w:tc>
        <w:tc>
          <w:tcPr>
            <w:tcW w:w="113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57</w:t>
            </w:r>
          </w:p>
        </w:tc>
      </w:tr>
      <w:tr w:rsidR="000C31BC" w:rsidRPr="006166F1" w:rsidTr="008E49AD">
        <w:tc>
          <w:tcPr>
            <w:tcW w:w="2092" w:type="dxa"/>
            <w:vMerge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57</w:t>
            </w:r>
          </w:p>
        </w:tc>
        <w:tc>
          <w:tcPr>
            <w:tcW w:w="354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F-box only protein 32</w:t>
            </w: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Q969P5</w:t>
            </w:r>
          </w:p>
        </w:tc>
        <w:tc>
          <w:tcPr>
            <w:tcW w:w="113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61</w:t>
            </w:r>
          </w:p>
        </w:tc>
      </w:tr>
      <w:tr w:rsidR="000C31BC" w:rsidRPr="006166F1" w:rsidTr="008E49AD">
        <w:tc>
          <w:tcPr>
            <w:tcW w:w="2092" w:type="dxa"/>
            <w:vMerge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58</w:t>
            </w:r>
          </w:p>
        </w:tc>
        <w:tc>
          <w:tcPr>
            <w:tcW w:w="354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Coiled-coil domain-containing </w:t>
            </w:r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  <w:lang w:val="en-US"/>
              </w:rPr>
              <w:lastRenderedPageBreak/>
              <w:t>protein 171</w:t>
            </w: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Q6TFL3</w:t>
            </w:r>
          </w:p>
        </w:tc>
        <w:tc>
          <w:tcPr>
            <w:tcW w:w="113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59</w:t>
            </w:r>
          </w:p>
        </w:tc>
      </w:tr>
      <w:tr w:rsidR="000C31BC" w:rsidRPr="006166F1" w:rsidTr="008E49AD">
        <w:tc>
          <w:tcPr>
            <w:tcW w:w="2092" w:type="dxa"/>
            <w:vMerge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67</w:t>
            </w:r>
          </w:p>
        </w:tc>
        <w:tc>
          <w:tcPr>
            <w:tcW w:w="354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Style w:val="HTML"/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>Cytoskeleton-associated</w:t>
            </w:r>
            <w:proofErr w:type="spellEnd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>protein</w:t>
            </w:r>
            <w:proofErr w:type="spellEnd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 xml:space="preserve"> 2-like</w:t>
            </w: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Q8IYA6</w:t>
            </w:r>
          </w:p>
        </w:tc>
        <w:tc>
          <w:tcPr>
            <w:tcW w:w="113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56</w:t>
            </w:r>
          </w:p>
        </w:tc>
      </w:tr>
      <w:tr w:rsidR="000C31BC" w:rsidRPr="006166F1" w:rsidTr="008E49AD">
        <w:tc>
          <w:tcPr>
            <w:tcW w:w="2092" w:type="dxa"/>
            <w:vMerge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354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Style w:val="HTML"/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>Immunoglobulin</w:t>
            </w:r>
            <w:proofErr w:type="spellEnd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>superfamily</w:t>
            </w:r>
            <w:proofErr w:type="spellEnd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>member</w:t>
            </w:r>
            <w:proofErr w:type="spellEnd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 xml:space="preserve"> 22</w:t>
            </w: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Q8N9C0</w:t>
            </w:r>
          </w:p>
        </w:tc>
        <w:tc>
          <w:tcPr>
            <w:tcW w:w="113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</w:tr>
      <w:tr w:rsidR="000C31BC" w:rsidRPr="006166F1" w:rsidTr="008E49AD">
        <w:tc>
          <w:tcPr>
            <w:tcW w:w="2092" w:type="dxa"/>
            <w:vMerge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66</w:t>
            </w:r>
          </w:p>
        </w:tc>
        <w:tc>
          <w:tcPr>
            <w:tcW w:w="354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Style w:val="HTML"/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>Pericentriolar</w:t>
            </w:r>
            <w:proofErr w:type="spellEnd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>material</w:t>
            </w:r>
            <w:proofErr w:type="spellEnd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 xml:space="preserve"> 1 </w:t>
            </w: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>protein</w:t>
            </w:r>
            <w:proofErr w:type="spellEnd"/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Q15154</w:t>
            </w:r>
          </w:p>
        </w:tc>
        <w:tc>
          <w:tcPr>
            <w:tcW w:w="113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57</w:t>
            </w:r>
          </w:p>
        </w:tc>
      </w:tr>
      <w:tr w:rsidR="000C31BC" w:rsidRPr="006166F1" w:rsidTr="008E49AD">
        <w:tc>
          <w:tcPr>
            <w:tcW w:w="2092" w:type="dxa"/>
            <w:vMerge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78</w:t>
            </w:r>
          </w:p>
        </w:tc>
        <w:tc>
          <w:tcPr>
            <w:tcW w:w="354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Style w:val="HTML"/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 xml:space="preserve">NSFL1 </w:t>
            </w: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>cofactor</w:t>
            </w:r>
            <w:proofErr w:type="spellEnd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 xml:space="preserve"> p47</w:t>
            </w: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Q9UNZ2</w:t>
            </w:r>
          </w:p>
        </w:tc>
        <w:tc>
          <w:tcPr>
            <w:tcW w:w="113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63</w:t>
            </w:r>
          </w:p>
        </w:tc>
      </w:tr>
      <w:tr w:rsidR="000C31BC" w:rsidRPr="006166F1" w:rsidTr="008E49AD">
        <w:tc>
          <w:tcPr>
            <w:tcW w:w="2092" w:type="dxa"/>
            <w:vMerge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79</w:t>
            </w:r>
          </w:p>
        </w:tc>
        <w:tc>
          <w:tcPr>
            <w:tcW w:w="354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Armadillo repeat-containing X-linked protein 1</w:t>
            </w: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Q9P291</w:t>
            </w:r>
          </w:p>
        </w:tc>
        <w:tc>
          <w:tcPr>
            <w:tcW w:w="113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58</w:t>
            </w:r>
          </w:p>
        </w:tc>
      </w:tr>
      <w:tr w:rsidR="000C31BC" w:rsidRPr="006166F1" w:rsidTr="008E49AD">
        <w:tc>
          <w:tcPr>
            <w:tcW w:w="9606" w:type="dxa"/>
            <w:gridSpan w:val="5"/>
          </w:tcPr>
          <w:p w:rsidR="000C31BC" w:rsidRPr="006166F1" w:rsidRDefault="000C31BC" w:rsidP="008E49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Down-regulated proteins</w:t>
            </w:r>
          </w:p>
        </w:tc>
      </w:tr>
      <w:tr w:rsidR="000C31BC" w:rsidRPr="006166F1" w:rsidTr="008E49AD">
        <w:tc>
          <w:tcPr>
            <w:tcW w:w="2092" w:type="dxa"/>
            <w:vMerge w:val="restart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Common</w:t>
            </w:r>
            <w:proofErr w:type="spellEnd"/>
            <w:r w:rsidRPr="006166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circulating</w:t>
            </w:r>
            <w:proofErr w:type="spellEnd"/>
            <w:r w:rsidRPr="006166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blood</w:t>
            </w:r>
            <w:proofErr w:type="spellEnd"/>
            <w:r w:rsidRPr="006166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proteins</w:t>
            </w:r>
            <w:proofErr w:type="spellEnd"/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21, 22, 23</w:t>
            </w:r>
          </w:p>
        </w:tc>
        <w:tc>
          <w:tcPr>
            <w:tcW w:w="354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166F1">
              <w:rPr>
                <w:rFonts w:ascii="Times New Roman" w:hAnsi="Times New Roman" w:cs="Times New Roman"/>
                <w:bCs/>
                <w:sz w:val="24"/>
                <w:szCs w:val="24"/>
              </w:rPr>
              <w:t>Apolipoprotein</w:t>
            </w:r>
            <w:proofErr w:type="spellEnd"/>
            <w:r w:rsidRPr="006166F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A-IV</w:t>
            </w: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P06727</w:t>
            </w:r>
          </w:p>
        </w:tc>
        <w:tc>
          <w:tcPr>
            <w:tcW w:w="113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228</w:t>
            </w:r>
          </w:p>
        </w:tc>
      </w:tr>
      <w:tr w:rsidR="000C31BC" w:rsidRPr="006166F1" w:rsidTr="008E49AD">
        <w:tc>
          <w:tcPr>
            <w:tcW w:w="2092" w:type="dxa"/>
            <w:vMerge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43, 53</w:t>
            </w:r>
          </w:p>
        </w:tc>
        <w:tc>
          <w:tcPr>
            <w:tcW w:w="354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Style w:val="HTML"/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>Vitronectin</w:t>
            </w:r>
            <w:proofErr w:type="spellEnd"/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P04004 </w:t>
            </w:r>
          </w:p>
        </w:tc>
        <w:tc>
          <w:tcPr>
            <w:tcW w:w="113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61</w:t>
            </w:r>
          </w:p>
        </w:tc>
      </w:tr>
      <w:tr w:rsidR="000C31BC" w:rsidRPr="006166F1" w:rsidTr="008E49AD">
        <w:tc>
          <w:tcPr>
            <w:tcW w:w="2092" w:type="dxa"/>
            <w:vMerge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2, </w:t>
            </w: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  <w:tc>
          <w:tcPr>
            <w:tcW w:w="354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Style w:val="HTML"/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>Serum</w:t>
            </w:r>
            <w:proofErr w:type="spellEnd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>albumin</w:t>
            </w:r>
            <w:proofErr w:type="spellEnd"/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P02768</w:t>
            </w:r>
          </w:p>
        </w:tc>
        <w:tc>
          <w:tcPr>
            <w:tcW w:w="113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99</w:t>
            </w:r>
          </w:p>
        </w:tc>
      </w:tr>
      <w:tr w:rsidR="000C31BC" w:rsidRPr="006166F1" w:rsidTr="008E49AD">
        <w:tc>
          <w:tcPr>
            <w:tcW w:w="2092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omplement</w:t>
            </w:r>
            <w:proofErr w:type="spellEnd"/>
            <w:r w:rsidRPr="006166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factors</w:t>
            </w:r>
            <w:proofErr w:type="spellEnd"/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47</w:t>
            </w:r>
          </w:p>
        </w:tc>
        <w:tc>
          <w:tcPr>
            <w:tcW w:w="354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Style w:val="HTML"/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Complement C4a</w:t>
            </w: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P0C0L4</w:t>
            </w:r>
          </w:p>
        </w:tc>
        <w:tc>
          <w:tcPr>
            <w:tcW w:w="113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56</w:t>
            </w:r>
          </w:p>
        </w:tc>
      </w:tr>
      <w:tr w:rsidR="000C31BC" w:rsidRPr="006166F1" w:rsidTr="008E49AD">
        <w:tc>
          <w:tcPr>
            <w:tcW w:w="2092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Protease</w:t>
            </w:r>
            <w:proofErr w:type="spellEnd"/>
            <w:r w:rsidRPr="006166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inhibitors</w:t>
            </w:r>
            <w:proofErr w:type="spellEnd"/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41</w:t>
            </w:r>
          </w:p>
        </w:tc>
        <w:tc>
          <w:tcPr>
            <w:tcW w:w="354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Style w:val="HTML"/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>Antithrombin-III</w:t>
            </w:r>
            <w:proofErr w:type="spellEnd"/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P01008</w:t>
            </w:r>
          </w:p>
        </w:tc>
        <w:tc>
          <w:tcPr>
            <w:tcW w:w="113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123</w:t>
            </w:r>
          </w:p>
        </w:tc>
      </w:tr>
      <w:tr w:rsidR="000C31BC" w:rsidRPr="006166F1" w:rsidTr="008E49AD">
        <w:tc>
          <w:tcPr>
            <w:tcW w:w="2092" w:type="dxa"/>
            <w:vMerge w:val="restart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proofErr w:type="spellStart"/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nzymes</w:t>
            </w:r>
            <w:proofErr w:type="spellEnd"/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73</w:t>
            </w:r>
          </w:p>
        </w:tc>
        <w:tc>
          <w:tcPr>
            <w:tcW w:w="354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Style w:val="HTML"/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>1-phosphatidylinositol 3-phosphate 5-kinase</w:t>
            </w: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Q9Y2I7</w:t>
            </w:r>
          </w:p>
        </w:tc>
        <w:tc>
          <w:tcPr>
            <w:tcW w:w="113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57</w:t>
            </w:r>
          </w:p>
        </w:tc>
      </w:tr>
      <w:tr w:rsidR="000C31BC" w:rsidRPr="006166F1" w:rsidTr="008E49AD">
        <w:tc>
          <w:tcPr>
            <w:tcW w:w="2092" w:type="dxa"/>
            <w:vMerge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39</w:t>
            </w:r>
          </w:p>
        </w:tc>
        <w:tc>
          <w:tcPr>
            <w:tcW w:w="354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Style w:val="HTML"/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166F1">
              <w:rPr>
                <w:rFonts w:ascii="Times New Roman" w:eastAsia="Times New Roman" w:hAnsi="Times New Roman" w:cs="Times New Roman"/>
                <w:sz w:val="24"/>
                <w:szCs w:val="24"/>
              </w:rPr>
              <w:t>Plasminogen</w:t>
            </w:r>
            <w:proofErr w:type="spellEnd"/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P00747</w:t>
            </w:r>
          </w:p>
        </w:tc>
        <w:tc>
          <w:tcPr>
            <w:tcW w:w="113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</w:tr>
      <w:tr w:rsidR="000C31BC" w:rsidRPr="006166F1" w:rsidTr="008E49AD">
        <w:tc>
          <w:tcPr>
            <w:tcW w:w="2092" w:type="dxa"/>
            <w:vMerge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54</w:t>
            </w:r>
          </w:p>
        </w:tc>
        <w:tc>
          <w:tcPr>
            <w:tcW w:w="354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Style w:val="HTML"/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>Phospholipase</w:t>
            </w:r>
            <w:proofErr w:type="spellEnd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 xml:space="preserve"> B1, </w:t>
            </w: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>membrane-associated</w:t>
            </w:r>
            <w:proofErr w:type="spellEnd"/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Q6P1J6</w:t>
            </w:r>
          </w:p>
        </w:tc>
        <w:tc>
          <w:tcPr>
            <w:tcW w:w="113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63</w:t>
            </w:r>
          </w:p>
        </w:tc>
      </w:tr>
      <w:tr w:rsidR="000C31BC" w:rsidRPr="006166F1" w:rsidTr="008E49AD">
        <w:tc>
          <w:tcPr>
            <w:tcW w:w="2092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Cytokines</w:t>
            </w:r>
            <w:proofErr w:type="spellEnd"/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76</w:t>
            </w:r>
          </w:p>
        </w:tc>
        <w:tc>
          <w:tcPr>
            <w:tcW w:w="354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Style w:val="HTML"/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>Interleukin-6</w:t>
            </w: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P05231</w:t>
            </w:r>
          </w:p>
        </w:tc>
        <w:tc>
          <w:tcPr>
            <w:tcW w:w="113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57</w:t>
            </w:r>
          </w:p>
        </w:tc>
      </w:tr>
      <w:tr w:rsidR="000C31BC" w:rsidRPr="006166F1" w:rsidTr="008E49AD">
        <w:tc>
          <w:tcPr>
            <w:tcW w:w="2092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Channel and receptor-derived proteins</w:t>
            </w: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48</w:t>
            </w:r>
          </w:p>
        </w:tc>
        <w:tc>
          <w:tcPr>
            <w:tcW w:w="354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Style w:val="HTML"/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>Chloride</w:t>
            </w:r>
            <w:proofErr w:type="spellEnd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>intracellular</w:t>
            </w:r>
            <w:proofErr w:type="spellEnd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>channel</w:t>
            </w:r>
            <w:proofErr w:type="spellEnd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>protein</w:t>
            </w:r>
            <w:proofErr w:type="spellEnd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O00299</w:t>
            </w:r>
          </w:p>
        </w:tc>
        <w:tc>
          <w:tcPr>
            <w:tcW w:w="113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58</w:t>
            </w:r>
          </w:p>
        </w:tc>
      </w:tr>
      <w:tr w:rsidR="000C31BC" w:rsidRPr="006166F1" w:rsidTr="008E49AD">
        <w:tc>
          <w:tcPr>
            <w:tcW w:w="2092" w:type="dxa"/>
            <w:vMerge w:val="restart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Transcription regulators</w:t>
            </w: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</w:t>
            </w:r>
          </w:p>
        </w:tc>
        <w:tc>
          <w:tcPr>
            <w:tcW w:w="354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>Aryl</w:t>
            </w:r>
            <w:proofErr w:type="spellEnd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>hydrocarbon</w:t>
            </w:r>
            <w:proofErr w:type="spellEnd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>receptor</w:t>
            </w:r>
            <w:proofErr w:type="spellEnd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>repressor</w:t>
            </w:r>
            <w:proofErr w:type="spellEnd"/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A9YTQ3</w:t>
            </w:r>
          </w:p>
        </w:tc>
        <w:tc>
          <w:tcPr>
            <w:tcW w:w="113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57</w:t>
            </w:r>
          </w:p>
        </w:tc>
      </w:tr>
      <w:tr w:rsidR="000C31BC" w:rsidRPr="006166F1" w:rsidTr="008E49AD">
        <w:tc>
          <w:tcPr>
            <w:tcW w:w="2092" w:type="dxa"/>
            <w:vMerge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59</w:t>
            </w:r>
          </w:p>
        </w:tc>
        <w:tc>
          <w:tcPr>
            <w:tcW w:w="354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Style w:val="HTML"/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LIM domain transcription factor LMO4</w:t>
            </w: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P61968</w:t>
            </w:r>
          </w:p>
        </w:tc>
        <w:tc>
          <w:tcPr>
            <w:tcW w:w="113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65</w:t>
            </w:r>
          </w:p>
        </w:tc>
      </w:tr>
      <w:tr w:rsidR="000C31BC" w:rsidRPr="006166F1" w:rsidTr="008E49AD">
        <w:tc>
          <w:tcPr>
            <w:tcW w:w="2092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Transport proteins</w:t>
            </w:r>
          </w:p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77</w:t>
            </w:r>
          </w:p>
        </w:tc>
        <w:tc>
          <w:tcPr>
            <w:tcW w:w="354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Style w:val="HTML"/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Ras</w:t>
            </w:r>
            <w:proofErr w:type="spellEnd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-related protein Rab-8A</w:t>
            </w: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P61006</w:t>
            </w:r>
          </w:p>
        </w:tc>
        <w:tc>
          <w:tcPr>
            <w:tcW w:w="113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58</w:t>
            </w:r>
          </w:p>
        </w:tc>
      </w:tr>
      <w:tr w:rsidR="000C31BC" w:rsidRPr="006166F1" w:rsidTr="008E49AD">
        <w:tc>
          <w:tcPr>
            <w:tcW w:w="2092" w:type="dxa"/>
            <w:vMerge w:val="restart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Miscellaneous</w:t>
            </w:r>
            <w:proofErr w:type="spellEnd"/>
            <w:r w:rsidRPr="006166F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structural</w:t>
            </w:r>
            <w:proofErr w:type="spellEnd"/>
            <w:r w:rsidRPr="006166F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nuclear</w:t>
            </w:r>
            <w:proofErr w:type="spellEnd"/>
            <w:r w:rsidRPr="006166F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etc</w:t>
            </w:r>
            <w:proofErr w:type="spellEnd"/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54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Coiled-coil domain-containing protein 43</w:t>
            </w: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Q96MW1</w:t>
            </w:r>
          </w:p>
        </w:tc>
        <w:tc>
          <w:tcPr>
            <w:tcW w:w="113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61</w:t>
            </w:r>
          </w:p>
        </w:tc>
      </w:tr>
      <w:tr w:rsidR="000C31BC" w:rsidRPr="006166F1" w:rsidTr="008E49AD">
        <w:tc>
          <w:tcPr>
            <w:tcW w:w="2092" w:type="dxa"/>
            <w:vMerge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354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Cytoskeleton-associated protein 2-like</w:t>
            </w: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Q8IYA6</w:t>
            </w:r>
          </w:p>
        </w:tc>
        <w:tc>
          <w:tcPr>
            <w:tcW w:w="113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65</w:t>
            </w:r>
          </w:p>
        </w:tc>
      </w:tr>
      <w:tr w:rsidR="000C31BC" w:rsidRPr="006166F1" w:rsidTr="008E49AD">
        <w:tc>
          <w:tcPr>
            <w:tcW w:w="2092" w:type="dxa"/>
            <w:vMerge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354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 xml:space="preserve">HAUS </w:t>
            </w:r>
            <w:proofErr w:type="spellStart"/>
            <w:r w:rsidRPr="006166F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augmin</w:t>
            </w:r>
            <w:proofErr w:type="spellEnd"/>
            <w:r w:rsidRPr="006166F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-like complex subunit 6</w:t>
            </w: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Q7Z4H7</w:t>
            </w:r>
          </w:p>
        </w:tc>
        <w:tc>
          <w:tcPr>
            <w:tcW w:w="113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56</w:t>
            </w:r>
          </w:p>
        </w:tc>
      </w:tr>
      <w:tr w:rsidR="000C31BC" w:rsidRPr="006166F1" w:rsidTr="008E49AD">
        <w:tc>
          <w:tcPr>
            <w:tcW w:w="2092" w:type="dxa"/>
            <w:vMerge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354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166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Putative</w:t>
            </w:r>
            <w:proofErr w:type="spellEnd"/>
            <w:r w:rsidRPr="006166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66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endoplasmin-like</w:t>
            </w:r>
            <w:proofErr w:type="spellEnd"/>
            <w:r w:rsidRPr="006166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66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protein</w:t>
            </w:r>
            <w:proofErr w:type="spellEnd"/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Q58FF3</w:t>
            </w:r>
          </w:p>
        </w:tc>
        <w:tc>
          <w:tcPr>
            <w:tcW w:w="113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</w:tr>
      <w:tr w:rsidR="000C31BC" w:rsidRPr="006166F1" w:rsidTr="008E49AD">
        <w:tc>
          <w:tcPr>
            <w:tcW w:w="2092" w:type="dxa"/>
            <w:vMerge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</w:t>
            </w:r>
          </w:p>
        </w:tc>
        <w:tc>
          <w:tcPr>
            <w:tcW w:w="354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>Uncharacterized</w:t>
            </w:r>
            <w:proofErr w:type="spellEnd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>protein</w:t>
            </w:r>
            <w:proofErr w:type="spellEnd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 xml:space="preserve"> CXorf23</w:t>
            </w: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A2AJT9</w:t>
            </w:r>
          </w:p>
        </w:tc>
        <w:tc>
          <w:tcPr>
            <w:tcW w:w="113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67</w:t>
            </w:r>
          </w:p>
        </w:tc>
      </w:tr>
      <w:tr w:rsidR="000C31BC" w:rsidRPr="006166F1" w:rsidTr="008E49AD">
        <w:tc>
          <w:tcPr>
            <w:tcW w:w="2092" w:type="dxa"/>
            <w:vMerge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54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Style w:val="HTML"/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T-complex protein 1 subunit delta</w:t>
            </w: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P50991</w:t>
            </w:r>
          </w:p>
        </w:tc>
        <w:tc>
          <w:tcPr>
            <w:tcW w:w="113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</w:tr>
      <w:tr w:rsidR="000C31BC" w:rsidRPr="006166F1" w:rsidTr="008E49AD">
        <w:tc>
          <w:tcPr>
            <w:tcW w:w="2092" w:type="dxa"/>
            <w:vMerge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</w:t>
            </w:r>
          </w:p>
        </w:tc>
        <w:tc>
          <w:tcPr>
            <w:tcW w:w="354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Style w:val="HTML"/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Ret finger protein-like 4A</w:t>
            </w: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A6NLU0</w:t>
            </w:r>
          </w:p>
        </w:tc>
        <w:tc>
          <w:tcPr>
            <w:tcW w:w="113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58</w:t>
            </w:r>
          </w:p>
        </w:tc>
      </w:tr>
      <w:tr w:rsidR="000C31BC" w:rsidRPr="006166F1" w:rsidTr="008E49AD">
        <w:tc>
          <w:tcPr>
            <w:tcW w:w="2092" w:type="dxa"/>
            <w:vMerge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354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Style w:val="HTML"/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>Small</w:t>
            </w:r>
            <w:proofErr w:type="spellEnd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>ubiquitin-related</w:t>
            </w:r>
            <w:proofErr w:type="spellEnd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>modifier</w:t>
            </w:r>
            <w:proofErr w:type="spellEnd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 xml:space="preserve"> 3</w:t>
            </w: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P55854</w:t>
            </w:r>
          </w:p>
        </w:tc>
        <w:tc>
          <w:tcPr>
            <w:tcW w:w="113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58</w:t>
            </w:r>
          </w:p>
        </w:tc>
      </w:tr>
      <w:tr w:rsidR="000C31BC" w:rsidRPr="006166F1" w:rsidTr="008E49AD">
        <w:tc>
          <w:tcPr>
            <w:tcW w:w="2092" w:type="dxa"/>
            <w:vMerge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46</w:t>
            </w:r>
          </w:p>
        </w:tc>
        <w:tc>
          <w:tcPr>
            <w:tcW w:w="354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Style w:val="HTML"/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 xml:space="preserve">40S </w:t>
            </w: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>ribosomal</w:t>
            </w:r>
            <w:proofErr w:type="spellEnd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>protein</w:t>
            </w:r>
            <w:proofErr w:type="spellEnd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 xml:space="preserve"> S10</w:t>
            </w: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P46783</w:t>
            </w:r>
          </w:p>
        </w:tc>
        <w:tc>
          <w:tcPr>
            <w:tcW w:w="113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58</w:t>
            </w:r>
          </w:p>
        </w:tc>
      </w:tr>
      <w:tr w:rsidR="000C31BC" w:rsidRPr="006166F1" w:rsidTr="008E49AD">
        <w:tc>
          <w:tcPr>
            <w:tcW w:w="2092" w:type="dxa"/>
            <w:vMerge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49</w:t>
            </w:r>
          </w:p>
        </w:tc>
        <w:tc>
          <w:tcPr>
            <w:tcW w:w="354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Style w:val="HTML"/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>Protein</w:t>
            </w:r>
            <w:proofErr w:type="spellEnd"/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</w:rPr>
              <w:t xml:space="preserve"> TANC1</w:t>
            </w: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Q9C0D5 </w:t>
            </w:r>
          </w:p>
        </w:tc>
        <w:tc>
          <w:tcPr>
            <w:tcW w:w="113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58</w:t>
            </w:r>
          </w:p>
        </w:tc>
      </w:tr>
      <w:tr w:rsidR="000C31BC" w:rsidRPr="006166F1" w:rsidTr="008E49AD">
        <w:tc>
          <w:tcPr>
            <w:tcW w:w="2092" w:type="dxa"/>
            <w:vMerge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</w:t>
            </w:r>
          </w:p>
        </w:tc>
        <w:tc>
          <w:tcPr>
            <w:tcW w:w="354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Style w:val="HTML"/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Style w:val="HTML"/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Coiled-coil domain-containing protein 171</w:t>
            </w:r>
          </w:p>
        </w:tc>
        <w:tc>
          <w:tcPr>
            <w:tcW w:w="1418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</w:rPr>
              <w:t>Q6TFL3</w:t>
            </w:r>
          </w:p>
        </w:tc>
        <w:tc>
          <w:tcPr>
            <w:tcW w:w="1134" w:type="dxa"/>
          </w:tcPr>
          <w:p w:rsidR="000C31BC" w:rsidRPr="006166F1" w:rsidRDefault="000C31BC" w:rsidP="008E49AD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64</w:t>
            </w:r>
          </w:p>
        </w:tc>
      </w:tr>
    </w:tbl>
    <w:p w:rsidR="000C31BC" w:rsidRPr="006166F1" w:rsidRDefault="000C31BC" w:rsidP="000C31B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7D0146" w:rsidRDefault="007D0146"/>
    <w:sectPr w:rsidR="007D0146" w:rsidSect="007D01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0C31BC"/>
    <w:rsid w:val="000C31BC"/>
    <w:rsid w:val="000D4A5E"/>
    <w:rsid w:val="00395862"/>
    <w:rsid w:val="004C2A4C"/>
    <w:rsid w:val="007D0146"/>
    <w:rsid w:val="00B974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31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TML">
    <w:name w:val="HTML Typewriter"/>
    <w:basedOn w:val="a0"/>
    <w:uiPriority w:val="99"/>
    <w:semiHidden/>
    <w:unhideWhenUsed/>
    <w:rsid w:val="000C31BC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500</Words>
  <Characters>2852</Characters>
  <Application>Microsoft Office Word</Application>
  <DocSecurity>0</DocSecurity>
  <Lines>23</Lines>
  <Paragraphs>6</Paragraphs>
  <ScaleCrop>false</ScaleCrop>
  <Company/>
  <LinksUpToDate>false</LinksUpToDate>
  <CharactersWithSpaces>3346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2019-04-01T09:31:00Z</dcterms:created>
  <dcterms:modified xsi:type="dcterms:W3CDTF">2019-04-01T09:31:00Z</dcterms:modified>
</cp:coreProperties>
</file>